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C0E" w:rsidRDefault="00AA6C0E" w:rsidP="00AA6C0E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RESOLUTION TO ESTABLISH A PROCEDURE FOR HIRING AN INTERNAL CHAIR</w:t>
      </w:r>
    </w:p>
    <w:p w:rsidR="00AA6C0E" w:rsidRDefault="00AA6C0E" w:rsidP="00AA6C0E">
      <w:pPr>
        <w:rPr>
          <w:rFonts w:cs="Times New Roman"/>
          <w:szCs w:val="24"/>
        </w:rPr>
      </w:pPr>
    </w:p>
    <w:p w:rsidR="00AA6C0E" w:rsidRDefault="00AA6C0E" w:rsidP="00AA6C0E">
      <w:pPr>
        <w:rPr>
          <w:rFonts w:cs="Times New Roman"/>
          <w:szCs w:val="24"/>
        </w:rPr>
      </w:pPr>
      <w:r>
        <w:rPr>
          <w:rFonts w:cs="Times New Roman"/>
          <w:szCs w:val="24"/>
        </w:rPr>
        <w:t>WHEREAS chair searches have become increasingly internal searches rather than external searches; and</w:t>
      </w:r>
    </w:p>
    <w:p w:rsidR="00AA6C0E" w:rsidRDefault="00AA6C0E" w:rsidP="00AA6C0E">
      <w:pPr>
        <w:rPr>
          <w:rFonts w:cs="Times New Roman"/>
          <w:szCs w:val="24"/>
        </w:rPr>
      </w:pPr>
      <w:r>
        <w:rPr>
          <w:rFonts w:cs="Times New Roman"/>
          <w:szCs w:val="24"/>
        </w:rPr>
        <w:t>WHEREAS a chair has the most impact on a faculty member’s working life of all administrative positions; and</w:t>
      </w:r>
    </w:p>
    <w:p w:rsidR="00AA6C0E" w:rsidRDefault="00AA6C0E" w:rsidP="00AA6C0E">
      <w:pPr>
        <w:rPr>
          <w:rFonts w:cs="Times New Roman"/>
          <w:szCs w:val="24"/>
        </w:rPr>
      </w:pPr>
      <w:r>
        <w:rPr>
          <w:rFonts w:cs="Times New Roman"/>
          <w:szCs w:val="24"/>
        </w:rPr>
        <w:t>WHEREAS deans and the provost have no obligation to act upon faculty recommendations and desires; and</w:t>
      </w:r>
    </w:p>
    <w:p w:rsidR="00AA6C0E" w:rsidRDefault="00AA6C0E" w:rsidP="00AA6C0E">
      <w:pPr>
        <w:rPr>
          <w:rFonts w:cs="Times New Roman"/>
          <w:szCs w:val="24"/>
        </w:rPr>
      </w:pPr>
      <w:r>
        <w:rPr>
          <w:rFonts w:cs="Times New Roman"/>
          <w:szCs w:val="24"/>
        </w:rPr>
        <w:t>WHEREAS no uniform procedure exists to hire an internal chair;</w:t>
      </w:r>
      <w:r w:rsidRPr="00036E2F">
        <w:rPr>
          <w:rFonts w:cs="Times New Roman"/>
          <w:szCs w:val="24"/>
        </w:rPr>
        <w:t xml:space="preserve"> </w:t>
      </w:r>
    </w:p>
    <w:p w:rsidR="00AA6C0E" w:rsidRDefault="00AA6C0E" w:rsidP="00AA6C0E">
      <w:pPr>
        <w:rPr>
          <w:rFonts w:cs="Times New Roman"/>
          <w:szCs w:val="24"/>
        </w:rPr>
      </w:pPr>
      <w:r>
        <w:rPr>
          <w:rFonts w:cs="Times New Roman"/>
          <w:szCs w:val="24"/>
        </w:rPr>
        <w:t>BE IT HEREBY RESOLVED that the Faculty Senate will craft a procedure to hire an internal chair that grants the department’s or program’s faculty the right to choose their chair.</w:t>
      </w:r>
    </w:p>
    <w:p w:rsidR="00AA6C0E" w:rsidRPr="009E684F" w:rsidRDefault="00AA6C0E" w:rsidP="00AA6C0E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BE IT HEREBY FURTHER RESOLVED that once these procedures are approved by the Faculty Senate, that they be forwarded to the </w:t>
      </w:r>
      <w:r>
        <w:rPr>
          <w:rFonts w:cs="Times New Roman"/>
          <w:i/>
          <w:szCs w:val="24"/>
        </w:rPr>
        <w:t>Faculty Handbook</w:t>
      </w:r>
      <w:r>
        <w:rPr>
          <w:rFonts w:cs="Times New Roman"/>
          <w:szCs w:val="24"/>
        </w:rPr>
        <w:t xml:space="preserve"> Committee for consideration to be included in the </w:t>
      </w:r>
      <w:r w:rsidRPr="009E684F">
        <w:rPr>
          <w:rFonts w:cs="Times New Roman"/>
          <w:i/>
          <w:szCs w:val="24"/>
        </w:rPr>
        <w:t>Faculty Handbook</w:t>
      </w:r>
      <w:r>
        <w:rPr>
          <w:rFonts w:cs="Times New Roman"/>
          <w:szCs w:val="24"/>
        </w:rPr>
        <w:t xml:space="preserve"> in the same manner as procedures for hiring tenure-track positions are included in the </w:t>
      </w:r>
      <w:r w:rsidRPr="009E684F">
        <w:rPr>
          <w:rFonts w:cs="Times New Roman"/>
          <w:i/>
          <w:szCs w:val="24"/>
        </w:rPr>
        <w:t>Faculty Handbook</w:t>
      </w:r>
      <w:r>
        <w:rPr>
          <w:rFonts w:cs="Times New Roman"/>
          <w:szCs w:val="24"/>
        </w:rPr>
        <w:t>.</w:t>
      </w:r>
    </w:p>
    <w:p w:rsidR="005621A0" w:rsidRDefault="00AA6C0E">
      <w:bookmarkStart w:id="0" w:name="_GoBack"/>
      <w:bookmarkEnd w:id="0"/>
    </w:p>
    <w:sectPr w:rsidR="0056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0E"/>
    <w:rsid w:val="001E78E7"/>
    <w:rsid w:val="008A1A47"/>
    <w:rsid w:val="00A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49F0D4-4AE8-4469-885F-49DE08B2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C0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Burley</dc:creator>
  <cp:keywords/>
  <dc:description/>
  <cp:lastModifiedBy>Lynn Burley</cp:lastModifiedBy>
  <cp:revision>1</cp:revision>
  <dcterms:created xsi:type="dcterms:W3CDTF">2016-10-20T03:15:00Z</dcterms:created>
  <dcterms:modified xsi:type="dcterms:W3CDTF">2016-10-20T03:17:00Z</dcterms:modified>
</cp:coreProperties>
</file>