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C9" w:rsidRDefault="00275CC9" w:rsidP="00C63E11">
      <w:pPr>
        <w:pStyle w:val="Title14"/>
      </w:pPr>
      <w:r w:rsidRPr="0041731E">
        <w:t xml:space="preserve">University of Central </w:t>
      </w:r>
      <w:r w:rsidR="00495425" w:rsidRPr="0041731E">
        <w:t>Arkansas</w:t>
      </w:r>
      <w:r w:rsidR="00495425">
        <w:br/>
      </w:r>
      <w:r w:rsidR="00F14F41">
        <w:t xml:space="preserve">Domestic </w:t>
      </w:r>
      <w:r w:rsidR="00C04CB5">
        <w:t>Travel Course Declarations and Disclaimers</w:t>
      </w:r>
      <w:r w:rsidR="00AF4F66">
        <w:br/>
        <w:t>Participating Students</w:t>
      </w:r>
    </w:p>
    <w:p w:rsidR="00655AB6" w:rsidRPr="00655AB6" w:rsidRDefault="00655AB6" w:rsidP="00C04CB5">
      <w:pPr>
        <w:pStyle w:val="H1LON"/>
      </w:pPr>
      <w:r w:rsidRPr="00655AB6">
        <w:t>CONDUCT DECLARATION</w:t>
      </w:r>
    </w:p>
    <w:p w:rsidR="00275CC9" w:rsidRPr="00382776" w:rsidRDefault="00DA14BA" w:rsidP="00C04CB5">
      <w:pPr>
        <w:pStyle w:val="BodyText"/>
      </w:pPr>
      <w:r>
        <w:t xml:space="preserve">The Participating </w:t>
      </w:r>
      <w:r w:rsidR="00275CC9" w:rsidRPr="00382776">
        <w:t>Student</w:t>
      </w:r>
      <w:r>
        <w:t xml:space="preserve"> (“Student”)</w:t>
      </w:r>
      <w:r w:rsidR="00275CC9" w:rsidRPr="00382776">
        <w:t xml:space="preserve"> agrees that throughout th</w:t>
      </w:r>
      <w:r w:rsidR="00655AB6">
        <w:t>is</w:t>
      </w:r>
      <w:r w:rsidR="00495425">
        <w:t xml:space="preserve"> University of Central Arkansas (“UCA”) Travel Course (“</w:t>
      </w:r>
      <w:r w:rsidR="00275CC9" w:rsidRPr="00382776">
        <w:t>Program</w:t>
      </w:r>
      <w:r w:rsidR="00495425">
        <w:t>”)</w:t>
      </w:r>
      <w:r w:rsidR="00275CC9" w:rsidRPr="00382776">
        <w:t xml:space="preserve">, Student will conduct him or herself in accordance with all applicable statutes, ordinances, and other laws </w:t>
      </w:r>
      <w:r w:rsidR="00495425" w:rsidRPr="00382776">
        <w:t>includ</w:t>
      </w:r>
      <w:r w:rsidR="00495425">
        <w:t>ing</w:t>
      </w:r>
      <w:r w:rsidR="00495425" w:rsidRPr="00382776">
        <w:t xml:space="preserve"> </w:t>
      </w:r>
      <w:r w:rsidR="00275CC9" w:rsidRPr="00382776">
        <w:t>but not limited to the UCA Student Code of Conduct, all</w:t>
      </w:r>
      <w:r w:rsidR="00411C84">
        <w:t xml:space="preserve"> policies of the UCA Board of Trustees and</w:t>
      </w:r>
      <w:r w:rsidR="00275CC9" w:rsidRPr="00382776">
        <w:t xml:space="preserve"> Program rules established by UCA, and laws regulations, orders, and requirements of duly constitute</w:t>
      </w:r>
      <w:r>
        <w:t>d</w:t>
      </w:r>
      <w:r w:rsidR="00275CC9" w:rsidRPr="00382776">
        <w:t xml:space="preserve"> public authorities of the </w:t>
      </w:r>
      <w:r w:rsidR="00495425">
        <w:t>c</w:t>
      </w:r>
      <w:r w:rsidR="00495425" w:rsidRPr="00382776">
        <w:t xml:space="preserve">ountries </w:t>
      </w:r>
      <w:r w:rsidR="00275CC9" w:rsidRPr="00382776">
        <w:t>or states where the Program takes place. Student understands and agrees that use or possession of narcotics or any other illegal substance on the Program is expressly prohibited. Student further understands that his or her violation of any rules, regulations, and/or orders of UCA personnel and/or any other lawful authority or abuse of alcoholic beverages is grounds for immediate expulsion from the Program. Student shall indemnify and hold harmless UCA and all trustees, agents, employees, representatives and volunteers from the consequences of any violations of such orders, laws, rules, regulations, ordinances, and all claims for damages resulting from such violations including reasonable attorney</w:t>
      </w:r>
      <w:r w:rsidR="0032310B">
        <w:t>’</w:t>
      </w:r>
      <w:r w:rsidR="00275CC9" w:rsidRPr="00382776">
        <w:t>s fees. Student further agrees that the UCA supervisory personnel on the Program have the right to terminate Student</w:t>
      </w:r>
      <w:r w:rsidR="0032310B">
        <w:t>’</w:t>
      </w:r>
      <w:r w:rsidR="00275CC9" w:rsidRPr="00382776">
        <w:t>s participation in the program if it is determined by them that Student</w:t>
      </w:r>
      <w:r w:rsidR="0032310B">
        <w:t>’</w:t>
      </w:r>
      <w:r w:rsidR="00275CC9" w:rsidRPr="00382776">
        <w:t>s conduct violates any of the above-described laws and rules, or is detrimental to Student or other students or supervisory personnel, or in conflict with the Program, or is out of harmony with the best interests of the group as a whole</w:t>
      </w:r>
      <w:r w:rsidR="00411C84">
        <w:t>.</w:t>
      </w:r>
      <w:r w:rsidR="00275CC9" w:rsidRPr="00382776">
        <w:t xml:space="preserve"> </w:t>
      </w:r>
      <w:r w:rsidR="00411C84">
        <w:t>In such</w:t>
      </w:r>
      <w:r w:rsidR="00275CC9" w:rsidRPr="00382776">
        <w:t xml:space="preserve"> event Student shall return home at Student</w:t>
      </w:r>
      <w:r w:rsidR="0032310B">
        <w:t>’</w:t>
      </w:r>
      <w:r w:rsidR="00275CC9" w:rsidRPr="00382776">
        <w:t>s own expense. Student further agrees and understands that the violation of any rules or regulations may be just cause for</w:t>
      </w:r>
      <w:r w:rsidR="00411C84">
        <w:t xml:space="preserve"> disciplinary proceedings at UCA, which may include</w:t>
      </w:r>
      <w:r w:rsidR="00275CC9" w:rsidRPr="00382776">
        <w:t xml:space="preserve"> suspension or expulsion of Student from </w:t>
      </w:r>
      <w:r w:rsidR="00655AB6">
        <w:t>UCA</w:t>
      </w:r>
      <w:r w:rsidR="00275CC9" w:rsidRPr="00382776">
        <w:t>. In the event that Student is returned home, Student agrees no monies paid for in connection wit</w:t>
      </w:r>
      <w:r w:rsidR="005F1E51">
        <w:t>h the Program will be refunded.</w:t>
      </w:r>
    </w:p>
    <w:p w:rsidR="00275CC9" w:rsidRPr="00382776" w:rsidRDefault="00655AB6" w:rsidP="00C04CB5">
      <w:pPr>
        <w:pStyle w:val="H1LON"/>
      </w:pPr>
      <w:r>
        <w:t>DISCLAIMERS</w:t>
      </w:r>
    </w:p>
    <w:p w:rsidR="00275CC9" w:rsidRPr="00382776" w:rsidRDefault="00275CC9" w:rsidP="00C04CB5">
      <w:pPr>
        <w:pStyle w:val="BodyText"/>
      </w:pPr>
      <w:r w:rsidRPr="00382776">
        <w:t>UCA does not in any way warrant or represent as to the conditions or standards of the living arrangements for Student</w:t>
      </w:r>
      <w:r w:rsidR="0032310B">
        <w:t>.</w:t>
      </w:r>
      <w:r w:rsidRPr="00382776">
        <w:t xml:space="preserve"> </w:t>
      </w:r>
      <w:r w:rsidR="0032310B">
        <w:t>S</w:t>
      </w:r>
      <w:r w:rsidRPr="00382776">
        <w:t xml:space="preserve">hould </w:t>
      </w:r>
      <w:r w:rsidR="0032310B">
        <w:t xml:space="preserve">Student cause </w:t>
      </w:r>
      <w:r w:rsidRPr="00382776">
        <w:t xml:space="preserve">any damages to the accommodations </w:t>
      </w:r>
      <w:r w:rsidR="0032310B">
        <w:t>during the Program</w:t>
      </w:r>
      <w:r w:rsidRPr="00382776">
        <w:t>, the student will be responsible for damages and will have to pay extra for those damages.</w:t>
      </w:r>
    </w:p>
    <w:p w:rsidR="00275CC9" w:rsidRPr="00382776" w:rsidRDefault="00275CC9" w:rsidP="00C04CB5">
      <w:pPr>
        <w:pStyle w:val="BodyText"/>
      </w:pPr>
      <w:r w:rsidRPr="00382776">
        <w:t xml:space="preserve">UCA reserves the right at any time prior to or during the Program to make cancellations, changes, or substitutions </w:t>
      </w:r>
      <w:r w:rsidR="00411C84">
        <w:t>because of</w:t>
      </w:r>
      <w:r w:rsidRPr="00382776">
        <w:t xml:space="preserve"> emergencies</w:t>
      </w:r>
      <w:r w:rsidR="00411C84">
        <w:t>,</w:t>
      </w:r>
      <w:r w:rsidRPr="00382776">
        <w:t xml:space="preserve"> changed conditions</w:t>
      </w:r>
      <w:r w:rsidR="00411C84">
        <w:t>,</w:t>
      </w:r>
      <w:r w:rsidRPr="00382776">
        <w:t xml:space="preserve"> or the</w:t>
      </w:r>
      <w:r w:rsidR="00411C84">
        <w:t xml:space="preserve"> overall best</w:t>
      </w:r>
      <w:r w:rsidRPr="00382776">
        <w:t xml:space="preserve"> interest</w:t>
      </w:r>
      <w:r w:rsidR="00411C84">
        <w:t>s</w:t>
      </w:r>
      <w:r w:rsidRPr="00382776">
        <w:t xml:space="preserve"> of the group</w:t>
      </w:r>
      <w:r w:rsidR="0032310B">
        <w:t>.</w:t>
      </w:r>
      <w:r w:rsidRPr="00382776">
        <w:t xml:space="preserve"> </w:t>
      </w:r>
      <w:r w:rsidR="0032310B">
        <w:t>UCA further reserves the right</w:t>
      </w:r>
      <w:r w:rsidRPr="00382776">
        <w:t xml:space="preserve"> to alter prior to Program departure the costs in order to meet unexpected changes in </w:t>
      </w:r>
      <w:r w:rsidR="00C04CB5">
        <w:t xml:space="preserve">travel </w:t>
      </w:r>
      <w:r w:rsidR="0032310B">
        <w:t xml:space="preserve">or accommodation </w:t>
      </w:r>
      <w:r w:rsidR="00C04CB5">
        <w:t>expenses</w:t>
      </w:r>
      <w:r w:rsidRPr="00382776">
        <w:t>. Student understands that if Student incurs and fails to pay any financial obligations for the Program and/or pursuant to the terms of this Agreement</w:t>
      </w:r>
      <w:r w:rsidR="00C04CB5">
        <w:t>,</w:t>
      </w:r>
      <w:r w:rsidRPr="00382776">
        <w:t xml:space="preserve"> including damages to living or educational accommodations, unpaid fees for travel, contractor services, etc</w:t>
      </w:r>
      <w:r w:rsidR="00C04CB5">
        <w:t>.</w:t>
      </w:r>
      <w:r w:rsidRPr="00382776">
        <w:t>, such failure may cause Student</w:t>
      </w:r>
      <w:r w:rsidR="0032310B">
        <w:t>’</w:t>
      </w:r>
      <w:r w:rsidR="00C04CB5">
        <w:t>s</w:t>
      </w:r>
      <w:r w:rsidRPr="00382776">
        <w:t xml:space="preserve"> grades and records to be withheld until such financial obligations are satisfied by Student. Student agrees to advise UCA immediately of any incident which involves or causes any harm to Student. If Student decides to leave Program, Student shall advise in advance UCA, the Program coordinator, and the </w:t>
      </w:r>
      <w:r w:rsidR="00C63E11">
        <w:t>Program faculty</w:t>
      </w:r>
      <w:r w:rsidRPr="00382776">
        <w:t>.</w:t>
      </w:r>
    </w:p>
    <w:p w:rsidR="00275CC9" w:rsidRPr="00382776" w:rsidRDefault="00275CC9" w:rsidP="00867B60">
      <w:pPr>
        <w:pStyle w:val="BodyText"/>
        <w:spacing w:after="360"/>
      </w:pPr>
      <w:r w:rsidRPr="00382776">
        <w:t xml:space="preserve">Student agrees to follow any additional rules or policies set forth for </w:t>
      </w:r>
      <w:r w:rsidR="00E16729">
        <w:t>P</w:t>
      </w:r>
      <w:r w:rsidRPr="00382776">
        <w:t>rogram as well as all established UCA regulations when applicable.</w:t>
      </w:r>
    </w:p>
    <w:tbl>
      <w:tblPr>
        <w:tblW w:w="0" w:type="auto"/>
        <w:tblLayout w:type="fixed"/>
        <w:tblLook w:val="04A0" w:firstRow="1" w:lastRow="0" w:firstColumn="1" w:lastColumn="0" w:noHBand="0" w:noVBand="1"/>
      </w:tblPr>
      <w:tblGrid>
        <w:gridCol w:w="3258"/>
        <w:gridCol w:w="414"/>
        <w:gridCol w:w="2826"/>
        <w:gridCol w:w="360"/>
        <w:gridCol w:w="486"/>
        <w:gridCol w:w="2934"/>
      </w:tblGrid>
      <w:tr w:rsidR="00C04CB5" w:rsidTr="00722745">
        <w:tc>
          <w:tcPr>
            <w:tcW w:w="3258" w:type="dxa"/>
            <w:vAlign w:val="bottom"/>
          </w:tcPr>
          <w:p w:rsidR="00C04CB5" w:rsidRPr="009C3943" w:rsidRDefault="00C04CB5" w:rsidP="00B321A6">
            <w:pPr>
              <w:rPr>
                <w:rFonts w:ascii="Arial" w:hAnsi="Arial" w:cs="Arial"/>
                <w:sz w:val="18"/>
                <w:szCs w:val="18"/>
              </w:rPr>
            </w:pPr>
            <w:r w:rsidRPr="009C3943">
              <w:rPr>
                <w:rFonts w:ascii="Arial" w:hAnsi="Arial" w:cs="Arial"/>
                <w:sz w:val="18"/>
                <w:szCs w:val="18"/>
              </w:rPr>
              <w:t>Travel Course Description and Dates:</w:t>
            </w:r>
          </w:p>
        </w:tc>
        <w:tc>
          <w:tcPr>
            <w:tcW w:w="7020" w:type="dxa"/>
            <w:gridSpan w:val="5"/>
            <w:tcBorders>
              <w:bottom w:val="single" w:sz="4" w:space="0" w:color="auto"/>
            </w:tcBorders>
            <w:vAlign w:val="bottom"/>
          </w:tcPr>
          <w:p w:rsidR="00C04CB5" w:rsidRDefault="00C06F92" w:rsidP="00B321A6">
            <w:r>
              <w:fldChar w:fldCharType="begin">
                <w:ffData>
                  <w:name w:val="Text1"/>
                  <w:enabled/>
                  <w:calcOnExit w:val="0"/>
                  <w:textInput/>
                </w:ffData>
              </w:fldChar>
            </w:r>
            <w:bookmarkStart w:id="0" w:name="Text1"/>
            <w:r w:rsidR="00B321A6">
              <w:instrText xml:space="preserve"> FORMTEXT </w:instrText>
            </w:r>
            <w:r>
              <w:fldChar w:fldCharType="separate"/>
            </w:r>
            <w:bookmarkStart w:id="1" w:name="_GoBack"/>
            <w:r w:rsidR="00A8783C">
              <w:rPr>
                <w:noProof/>
              </w:rPr>
              <w:t> </w:t>
            </w:r>
            <w:r w:rsidR="00A8783C">
              <w:rPr>
                <w:noProof/>
              </w:rPr>
              <w:t> </w:t>
            </w:r>
            <w:r w:rsidR="00A8783C">
              <w:rPr>
                <w:noProof/>
              </w:rPr>
              <w:t> </w:t>
            </w:r>
            <w:r w:rsidR="00A8783C">
              <w:rPr>
                <w:noProof/>
              </w:rPr>
              <w:t> </w:t>
            </w:r>
            <w:r w:rsidR="00A8783C">
              <w:rPr>
                <w:noProof/>
              </w:rPr>
              <w:t> </w:t>
            </w:r>
            <w:bookmarkEnd w:id="1"/>
            <w:r>
              <w:fldChar w:fldCharType="end"/>
            </w:r>
            <w:bookmarkEnd w:id="0"/>
          </w:p>
        </w:tc>
      </w:tr>
      <w:tr w:rsidR="009C3943" w:rsidTr="00722745">
        <w:tc>
          <w:tcPr>
            <w:tcW w:w="3672" w:type="dxa"/>
            <w:gridSpan w:val="2"/>
          </w:tcPr>
          <w:p w:rsidR="00C04CB5" w:rsidRDefault="00C04CB5" w:rsidP="00C04CB5"/>
        </w:tc>
        <w:tc>
          <w:tcPr>
            <w:tcW w:w="3672" w:type="dxa"/>
            <w:gridSpan w:val="3"/>
          </w:tcPr>
          <w:p w:rsidR="00C04CB5" w:rsidRDefault="00C04CB5" w:rsidP="00C04CB5"/>
        </w:tc>
        <w:tc>
          <w:tcPr>
            <w:tcW w:w="2934" w:type="dxa"/>
          </w:tcPr>
          <w:p w:rsidR="00C04CB5" w:rsidRDefault="00C04CB5" w:rsidP="00C04CB5"/>
        </w:tc>
      </w:tr>
      <w:tr w:rsidR="00B321A6" w:rsidTr="00722745">
        <w:tc>
          <w:tcPr>
            <w:tcW w:w="3672" w:type="dxa"/>
            <w:gridSpan w:val="2"/>
            <w:vAlign w:val="bottom"/>
          </w:tcPr>
          <w:p w:rsidR="00B321A6" w:rsidRPr="009C3943" w:rsidRDefault="00B321A6" w:rsidP="00B321A6">
            <w:pPr>
              <w:rPr>
                <w:rFonts w:ascii="Arial" w:hAnsi="Arial" w:cs="Arial"/>
                <w:sz w:val="18"/>
                <w:szCs w:val="18"/>
              </w:rPr>
            </w:pPr>
            <w:r w:rsidRPr="009C3943">
              <w:rPr>
                <w:rFonts w:ascii="Arial" w:hAnsi="Arial" w:cs="Arial"/>
                <w:sz w:val="18"/>
                <w:szCs w:val="18"/>
              </w:rPr>
              <w:t>Participating Student:</w:t>
            </w:r>
          </w:p>
        </w:tc>
        <w:tc>
          <w:tcPr>
            <w:tcW w:w="3672" w:type="dxa"/>
            <w:gridSpan w:val="3"/>
            <w:vAlign w:val="bottom"/>
          </w:tcPr>
          <w:p w:rsidR="00B321A6" w:rsidRDefault="00B321A6" w:rsidP="00B321A6"/>
        </w:tc>
        <w:tc>
          <w:tcPr>
            <w:tcW w:w="2934" w:type="dxa"/>
            <w:vAlign w:val="bottom"/>
          </w:tcPr>
          <w:p w:rsidR="00B321A6" w:rsidRDefault="00B321A6" w:rsidP="00B321A6"/>
        </w:tc>
      </w:tr>
      <w:tr w:rsidR="00B321A6" w:rsidTr="00722745">
        <w:tc>
          <w:tcPr>
            <w:tcW w:w="6498" w:type="dxa"/>
            <w:gridSpan w:val="3"/>
          </w:tcPr>
          <w:p w:rsidR="00B321A6" w:rsidRDefault="00B321A6" w:rsidP="00C04CB5"/>
        </w:tc>
        <w:tc>
          <w:tcPr>
            <w:tcW w:w="360" w:type="dxa"/>
          </w:tcPr>
          <w:p w:rsidR="00B321A6" w:rsidRDefault="00B321A6" w:rsidP="00C04CB5"/>
        </w:tc>
        <w:tc>
          <w:tcPr>
            <w:tcW w:w="3420" w:type="dxa"/>
            <w:gridSpan w:val="2"/>
          </w:tcPr>
          <w:p w:rsidR="00B321A6" w:rsidRDefault="00B321A6" w:rsidP="00C04CB5"/>
        </w:tc>
      </w:tr>
      <w:tr w:rsidR="009C3943" w:rsidTr="00722745">
        <w:tc>
          <w:tcPr>
            <w:tcW w:w="6498" w:type="dxa"/>
            <w:gridSpan w:val="3"/>
            <w:tcBorders>
              <w:bottom w:val="single" w:sz="4" w:space="0" w:color="auto"/>
            </w:tcBorders>
            <w:vAlign w:val="bottom"/>
          </w:tcPr>
          <w:p w:rsidR="00C04CB5" w:rsidRDefault="00C06F92" w:rsidP="00B321A6">
            <w:r>
              <w:fldChar w:fldCharType="begin">
                <w:ffData>
                  <w:name w:val="Text2"/>
                  <w:enabled/>
                  <w:calcOnExit w:val="0"/>
                  <w:textInput/>
                </w:ffData>
              </w:fldChar>
            </w:r>
            <w:bookmarkStart w:id="2" w:name="Text2"/>
            <w:r w:rsidR="00B321A6">
              <w:instrText xml:space="preserve"> FORMTEXT </w:instrText>
            </w:r>
            <w:r>
              <w:fldChar w:fldCharType="separate"/>
            </w:r>
            <w:r w:rsidR="00A8783C">
              <w:rPr>
                <w:noProof/>
              </w:rPr>
              <w:t> </w:t>
            </w:r>
            <w:r w:rsidR="00A8783C">
              <w:rPr>
                <w:noProof/>
              </w:rPr>
              <w:t> </w:t>
            </w:r>
            <w:r w:rsidR="00A8783C">
              <w:rPr>
                <w:noProof/>
              </w:rPr>
              <w:t> </w:t>
            </w:r>
            <w:r w:rsidR="00A8783C">
              <w:rPr>
                <w:noProof/>
              </w:rPr>
              <w:t> </w:t>
            </w:r>
            <w:r w:rsidR="00A8783C">
              <w:rPr>
                <w:noProof/>
              </w:rPr>
              <w:t> </w:t>
            </w:r>
            <w:r>
              <w:fldChar w:fldCharType="end"/>
            </w:r>
            <w:bookmarkEnd w:id="2"/>
          </w:p>
        </w:tc>
        <w:tc>
          <w:tcPr>
            <w:tcW w:w="360" w:type="dxa"/>
            <w:vAlign w:val="bottom"/>
          </w:tcPr>
          <w:p w:rsidR="00C04CB5" w:rsidRDefault="00C04CB5" w:rsidP="00B321A6"/>
        </w:tc>
        <w:tc>
          <w:tcPr>
            <w:tcW w:w="3420" w:type="dxa"/>
            <w:gridSpan w:val="2"/>
            <w:tcBorders>
              <w:bottom w:val="single" w:sz="4" w:space="0" w:color="auto"/>
            </w:tcBorders>
            <w:vAlign w:val="bottom"/>
          </w:tcPr>
          <w:p w:rsidR="00C04CB5" w:rsidRDefault="00C06F92" w:rsidP="00B321A6">
            <w:r>
              <w:fldChar w:fldCharType="begin">
                <w:ffData>
                  <w:name w:val="Text3"/>
                  <w:enabled/>
                  <w:calcOnExit w:val="0"/>
                  <w:textInput/>
                </w:ffData>
              </w:fldChar>
            </w:r>
            <w:bookmarkStart w:id="3" w:name="Text3"/>
            <w:r w:rsidR="00B321A6">
              <w:instrText xml:space="preserve"> FORMTEXT </w:instrText>
            </w:r>
            <w:r>
              <w:fldChar w:fldCharType="separate"/>
            </w:r>
            <w:r w:rsidR="00A8783C">
              <w:rPr>
                <w:noProof/>
              </w:rPr>
              <w:t> </w:t>
            </w:r>
            <w:r w:rsidR="00A8783C">
              <w:rPr>
                <w:noProof/>
              </w:rPr>
              <w:t> </w:t>
            </w:r>
            <w:r w:rsidR="00A8783C">
              <w:rPr>
                <w:noProof/>
              </w:rPr>
              <w:t> </w:t>
            </w:r>
            <w:r w:rsidR="00A8783C">
              <w:rPr>
                <w:noProof/>
              </w:rPr>
              <w:t> </w:t>
            </w:r>
            <w:r w:rsidR="00A8783C">
              <w:rPr>
                <w:noProof/>
              </w:rPr>
              <w:t> </w:t>
            </w:r>
            <w:r>
              <w:fldChar w:fldCharType="end"/>
            </w:r>
            <w:bookmarkEnd w:id="3"/>
          </w:p>
        </w:tc>
      </w:tr>
      <w:tr w:rsidR="009C3943" w:rsidRPr="009C3943" w:rsidTr="00722745">
        <w:tc>
          <w:tcPr>
            <w:tcW w:w="6498" w:type="dxa"/>
            <w:gridSpan w:val="3"/>
            <w:tcBorders>
              <w:top w:val="single" w:sz="4" w:space="0" w:color="auto"/>
            </w:tcBorders>
          </w:tcPr>
          <w:p w:rsidR="00C04CB5" w:rsidRPr="009C3943" w:rsidRDefault="00B321A6" w:rsidP="00B321A6">
            <w:pPr>
              <w:rPr>
                <w:rFonts w:ascii="Arial" w:hAnsi="Arial" w:cs="Arial"/>
                <w:smallCaps/>
                <w:sz w:val="16"/>
                <w:szCs w:val="16"/>
              </w:rPr>
            </w:pPr>
            <w:r w:rsidRPr="009C3943">
              <w:rPr>
                <w:rFonts w:ascii="Arial" w:hAnsi="Arial" w:cs="Arial"/>
                <w:smallCaps/>
                <w:sz w:val="16"/>
                <w:szCs w:val="16"/>
              </w:rPr>
              <w:t>type/print student</w:t>
            </w:r>
            <w:r w:rsidR="0032310B" w:rsidRPr="009C3943">
              <w:rPr>
                <w:rFonts w:ascii="Arial" w:hAnsi="Arial" w:cs="Arial"/>
                <w:smallCaps/>
                <w:sz w:val="16"/>
                <w:szCs w:val="16"/>
              </w:rPr>
              <w:t>’</w:t>
            </w:r>
            <w:r w:rsidRPr="009C3943">
              <w:rPr>
                <w:rFonts w:ascii="Arial" w:hAnsi="Arial" w:cs="Arial"/>
                <w:smallCaps/>
                <w:sz w:val="16"/>
                <w:szCs w:val="16"/>
              </w:rPr>
              <w:t>s name</w:t>
            </w:r>
          </w:p>
        </w:tc>
        <w:tc>
          <w:tcPr>
            <w:tcW w:w="360" w:type="dxa"/>
          </w:tcPr>
          <w:p w:rsidR="00C04CB5" w:rsidRPr="009C3943" w:rsidRDefault="00C04CB5" w:rsidP="00C04CB5">
            <w:pPr>
              <w:rPr>
                <w:rFonts w:ascii="Arial" w:hAnsi="Arial" w:cs="Arial"/>
                <w:smallCaps/>
                <w:sz w:val="16"/>
                <w:szCs w:val="16"/>
              </w:rPr>
            </w:pPr>
          </w:p>
        </w:tc>
        <w:tc>
          <w:tcPr>
            <w:tcW w:w="3420" w:type="dxa"/>
            <w:gridSpan w:val="2"/>
            <w:tcBorders>
              <w:top w:val="single" w:sz="4" w:space="0" w:color="auto"/>
            </w:tcBorders>
          </w:tcPr>
          <w:p w:rsidR="00C04CB5" w:rsidRPr="009C3943" w:rsidRDefault="00B321A6" w:rsidP="00B321A6">
            <w:pPr>
              <w:rPr>
                <w:rFonts w:ascii="Arial" w:hAnsi="Arial" w:cs="Arial"/>
                <w:smallCaps/>
                <w:sz w:val="16"/>
                <w:szCs w:val="16"/>
              </w:rPr>
            </w:pPr>
            <w:r w:rsidRPr="009C3943">
              <w:rPr>
                <w:rFonts w:ascii="Arial" w:hAnsi="Arial" w:cs="Arial"/>
                <w:smallCaps/>
                <w:sz w:val="16"/>
                <w:szCs w:val="16"/>
              </w:rPr>
              <w:t>student</w:t>
            </w:r>
            <w:r w:rsidR="0032310B" w:rsidRPr="009C3943">
              <w:rPr>
                <w:rFonts w:ascii="Arial" w:hAnsi="Arial" w:cs="Arial"/>
                <w:smallCaps/>
                <w:sz w:val="16"/>
                <w:szCs w:val="16"/>
              </w:rPr>
              <w:t>’</w:t>
            </w:r>
            <w:r w:rsidRPr="009C3943">
              <w:rPr>
                <w:rFonts w:ascii="Arial" w:hAnsi="Arial" w:cs="Arial"/>
                <w:smallCaps/>
                <w:sz w:val="16"/>
                <w:szCs w:val="16"/>
              </w:rPr>
              <w:t>s uca id number</w:t>
            </w:r>
          </w:p>
        </w:tc>
      </w:tr>
      <w:tr w:rsidR="009C3943" w:rsidRPr="00B321A6" w:rsidTr="00722745">
        <w:tc>
          <w:tcPr>
            <w:tcW w:w="6498" w:type="dxa"/>
            <w:gridSpan w:val="3"/>
          </w:tcPr>
          <w:p w:rsidR="00B321A6" w:rsidRPr="00B321A6" w:rsidRDefault="00B321A6" w:rsidP="00B321A6"/>
        </w:tc>
        <w:tc>
          <w:tcPr>
            <w:tcW w:w="360" w:type="dxa"/>
          </w:tcPr>
          <w:p w:rsidR="00B321A6" w:rsidRPr="00B321A6" w:rsidRDefault="00B321A6" w:rsidP="00C04CB5"/>
        </w:tc>
        <w:tc>
          <w:tcPr>
            <w:tcW w:w="3420" w:type="dxa"/>
            <w:gridSpan w:val="2"/>
          </w:tcPr>
          <w:p w:rsidR="00B321A6" w:rsidRPr="00B321A6" w:rsidRDefault="00B321A6" w:rsidP="00B321A6"/>
        </w:tc>
      </w:tr>
      <w:tr w:rsidR="009C3943" w:rsidRPr="00B321A6" w:rsidTr="00722745">
        <w:trPr>
          <w:trHeight w:val="432"/>
        </w:trPr>
        <w:tc>
          <w:tcPr>
            <w:tcW w:w="6498" w:type="dxa"/>
            <w:gridSpan w:val="3"/>
            <w:tcBorders>
              <w:bottom w:val="single" w:sz="4" w:space="0" w:color="auto"/>
            </w:tcBorders>
            <w:vAlign w:val="bottom"/>
          </w:tcPr>
          <w:p w:rsidR="00B321A6" w:rsidRPr="00B321A6" w:rsidRDefault="00B321A6" w:rsidP="00B321A6"/>
        </w:tc>
        <w:tc>
          <w:tcPr>
            <w:tcW w:w="360" w:type="dxa"/>
            <w:vAlign w:val="bottom"/>
          </w:tcPr>
          <w:p w:rsidR="00B321A6" w:rsidRPr="00B321A6" w:rsidRDefault="00B321A6" w:rsidP="00B321A6"/>
        </w:tc>
        <w:tc>
          <w:tcPr>
            <w:tcW w:w="3420" w:type="dxa"/>
            <w:gridSpan w:val="2"/>
            <w:tcBorders>
              <w:bottom w:val="single" w:sz="4" w:space="0" w:color="auto"/>
            </w:tcBorders>
            <w:vAlign w:val="bottom"/>
          </w:tcPr>
          <w:p w:rsidR="00B321A6" w:rsidRPr="00B321A6" w:rsidRDefault="00C06F92" w:rsidP="00B321A6">
            <w:r>
              <w:fldChar w:fldCharType="begin">
                <w:ffData>
                  <w:name w:val="Text4"/>
                  <w:enabled/>
                  <w:calcOnExit w:val="0"/>
                  <w:textInput/>
                </w:ffData>
              </w:fldChar>
            </w:r>
            <w:bookmarkStart w:id="4" w:name="Text4"/>
            <w:r w:rsidR="00B321A6">
              <w:instrText xml:space="preserve"> FORMTEXT </w:instrText>
            </w:r>
            <w:r>
              <w:fldChar w:fldCharType="separate"/>
            </w:r>
            <w:r w:rsidR="00A8783C">
              <w:rPr>
                <w:noProof/>
              </w:rPr>
              <w:t> </w:t>
            </w:r>
            <w:r w:rsidR="00A8783C">
              <w:rPr>
                <w:noProof/>
              </w:rPr>
              <w:t> </w:t>
            </w:r>
            <w:r w:rsidR="00A8783C">
              <w:rPr>
                <w:noProof/>
              </w:rPr>
              <w:t> </w:t>
            </w:r>
            <w:r w:rsidR="00A8783C">
              <w:rPr>
                <w:noProof/>
              </w:rPr>
              <w:t> </w:t>
            </w:r>
            <w:r w:rsidR="00A8783C">
              <w:rPr>
                <w:noProof/>
              </w:rPr>
              <w:t> </w:t>
            </w:r>
            <w:r>
              <w:fldChar w:fldCharType="end"/>
            </w:r>
            <w:bookmarkEnd w:id="4"/>
          </w:p>
        </w:tc>
      </w:tr>
      <w:tr w:rsidR="009C3943" w:rsidRPr="009C3943" w:rsidTr="00722745">
        <w:tc>
          <w:tcPr>
            <w:tcW w:w="6498" w:type="dxa"/>
            <w:gridSpan w:val="3"/>
            <w:tcBorders>
              <w:top w:val="single" w:sz="4" w:space="0" w:color="auto"/>
            </w:tcBorders>
          </w:tcPr>
          <w:p w:rsidR="00B321A6" w:rsidRPr="009C3943" w:rsidRDefault="00B321A6" w:rsidP="00B321A6">
            <w:pPr>
              <w:rPr>
                <w:rFonts w:ascii="Arial" w:hAnsi="Arial" w:cs="Arial"/>
                <w:smallCaps/>
                <w:sz w:val="16"/>
                <w:szCs w:val="16"/>
              </w:rPr>
            </w:pPr>
            <w:r w:rsidRPr="009C3943">
              <w:rPr>
                <w:rFonts w:ascii="Arial" w:hAnsi="Arial" w:cs="Arial"/>
                <w:smallCaps/>
                <w:sz w:val="16"/>
                <w:szCs w:val="16"/>
              </w:rPr>
              <w:t>student</w:t>
            </w:r>
            <w:r w:rsidR="0032310B" w:rsidRPr="009C3943">
              <w:rPr>
                <w:rFonts w:ascii="Arial" w:hAnsi="Arial" w:cs="Arial"/>
                <w:smallCaps/>
                <w:sz w:val="16"/>
                <w:szCs w:val="16"/>
              </w:rPr>
              <w:t>’</w:t>
            </w:r>
            <w:r w:rsidRPr="009C3943">
              <w:rPr>
                <w:rFonts w:ascii="Arial" w:hAnsi="Arial" w:cs="Arial"/>
                <w:smallCaps/>
                <w:sz w:val="16"/>
                <w:szCs w:val="16"/>
              </w:rPr>
              <w:t>s signature</w:t>
            </w:r>
          </w:p>
        </w:tc>
        <w:tc>
          <w:tcPr>
            <w:tcW w:w="360" w:type="dxa"/>
          </w:tcPr>
          <w:p w:rsidR="00B321A6" w:rsidRPr="009C3943" w:rsidRDefault="00B321A6" w:rsidP="00C04CB5">
            <w:pPr>
              <w:rPr>
                <w:rFonts w:ascii="Arial" w:hAnsi="Arial" w:cs="Arial"/>
                <w:smallCaps/>
                <w:sz w:val="16"/>
                <w:szCs w:val="16"/>
              </w:rPr>
            </w:pPr>
          </w:p>
        </w:tc>
        <w:tc>
          <w:tcPr>
            <w:tcW w:w="3420" w:type="dxa"/>
            <w:gridSpan w:val="2"/>
            <w:tcBorders>
              <w:top w:val="single" w:sz="4" w:space="0" w:color="auto"/>
            </w:tcBorders>
          </w:tcPr>
          <w:p w:rsidR="00B321A6" w:rsidRPr="009C3943" w:rsidRDefault="00B321A6" w:rsidP="00B321A6">
            <w:pPr>
              <w:rPr>
                <w:rFonts w:ascii="Arial" w:hAnsi="Arial" w:cs="Arial"/>
                <w:smallCaps/>
                <w:sz w:val="16"/>
                <w:szCs w:val="16"/>
              </w:rPr>
            </w:pPr>
            <w:r w:rsidRPr="009C3943">
              <w:rPr>
                <w:rFonts w:ascii="Arial" w:hAnsi="Arial" w:cs="Arial"/>
                <w:smallCaps/>
                <w:sz w:val="16"/>
                <w:szCs w:val="16"/>
              </w:rPr>
              <w:t>date</w:t>
            </w:r>
          </w:p>
        </w:tc>
      </w:tr>
    </w:tbl>
    <w:p w:rsidR="00275CC9" w:rsidRPr="00382776" w:rsidRDefault="00275CC9" w:rsidP="00C04CB5"/>
    <w:sectPr w:rsidR="00275CC9" w:rsidRPr="00382776" w:rsidSect="00722745">
      <w:footerReference w:type="default" r:id="rId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9B" w:rsidRDefault="0030179B">
      <w:r>
        <w:separator/>
      </w:r>
    </w:p>
  </w:endnote>
  <w:endnote w:type="continuationSeparator" w:id="0">
    <w:p w:rsidR="0030179B" w:rsidRDefault="0030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F1" w:rsidRPr="00411C84" w:rsidRDefault="007C66F1" w:rsidP="00411C84">
    <w:pPr>
      <w:pStyle w:val="Footer"/>
    </w:pPr>
    <w:r w:rsidRPr="00411C84">
      <w:t>Adapted in part from forms and guidelines posted by the University of Houston</w:t>
    </w:r>
    <w:r w:rsidR="00411C84">
      <w:t>’s</w:t>
    </w:r>
    <w:r w:rsidRPr="00411C84">
      <w:t xml:space="preserve"> Office of International Studies and Programs  ( </w:t>
    </w:r>
    <w:hyperlink r:id="rId1" w:history="1">
      <w:r w:rsidRPr="00411C84">
        <w:rPr>
          <w:rStyle w:val="Hyperlink"/>
        </w:rPr>
        <w:t>http://uh.edu/studyabroad/</w:t>
      </w:r>
    </w:hyperlink>
    <w:r w:rsidRPr="00411C84">
      <w:t> ) and UCA’s Office of Study Abroad ( </w:t>
    </w:r>
    <w:hyperlink r:id="rId2" w:history="1">
      <w:r w:rsidRPr="00411C84">
        <w:rPr>
          <w:rStyle w:val="Hyperlink"/>
        </w:rPr>
        <w:t>http://www.uca.edu/studyabroad/</w:t>
      </w:r>
    </w:hyperlink>
    <w:r w:rsidRPr="00411C84">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9B" w:rsidRDefault="0030179B">
      <w:r>
        <w:separator/>
      </w:r>
    </w:p>
  </w:footnote>
  <w:footnote w:type="continuationSeparator" w:id="0">
    <w:p w:rsidR="0030179B" w:rsidRDefault="00301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ACCD90"/>
    <w:lvl w:ilvl="0">
      <w:start w:val="1"/>
      <w:numFmt w:val="decimal"/>
      <w:pStyle w:val="ListNumber1"/>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49A87913"/>
    <w:multiLevelType w:val="hybridMultilevel"/>
    <w:tmpl w:val="314A44C8"/>
    <w:lvl w:ilvl="0" w:tplc="8156683E">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463EE"/>
    <w:multiLevelType w:val="hybridMultilevel"/>
    <w:tmpl w:val="02CE13CC"/>
    <w:lvl w:ilvl="0" w:tplc="9978FB2E">
      <w:start w:val="1"/>
      <w:numFmt w:val="bullet"/>
      <w:pStyle w:val="ListSSIndent6"/>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53B508AD"/>
    <w:multiLevelType w:val="hybridMultilevel"/>
    <w:tmpl w:val="28021CC8"/>
    <w:lvl w:ilvl="0" w:tplc="1D7C611A">
      <w:start w:val="1"/>
      <w:numFmt w:val="bullet"/>
      <w:pStyle w:val="ListSS1"/>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1"/>
    <w:rsid w:val="00045EA7"/>
    <w:rsid w:val="00060E95"/>
    <w:rsid w:val="00243905"/>
    <w:rsid w:val="00275CC9"/>
    <w:rsid w:val="0030179B"/>
    <w:rsid w:val="0032310B"/>
    <w:rsid w:val="00343593"/>
    <w:rsid w:val="003604B3"/>
    <w:rsid w:val="00411C84"/>
    <w:rsid w:val="00495425"/>
    <w:rsid w:val="004F2970"/>
    <w:rsid w:val="00567DC6"/>
    <w:rsid w:val="005A464A"/>
    <w:rsid w:val="005C38E0"/>
    <w:rsid w:val="005D5AD8"/>
    <w:rsid w:val="005F1E51"/>
    <w:rsid w:val="00615D5F"/>
    <w:rsid w:val="00617CA1"/>
    <w:rsid w:val="00634609"/>
    <w:rsid w:val="00655AB6"/>
    <w:rsid w:val="00722745"/>
    <w:rsid w:val="007C66F1"/>
    <w:rsid w:val="008054A1"/>
    <w:rsid w:val="0085683B"/>
    <w:rsid w:val="00867B60"/>
    <w:rsid w:val="008B3BCC"/>
    <w:rsid w:val="009046DA"/>
    <w:rsid w:val="00937AAA"/>
    <w:rsid w:val="00970E2F"/>
    <w:rsid w:val="009C3943"/>
    <w:rsid w:val="00A30827"/>
    <w:rsid w:val="00A8783C"/>
    <w:rsid w:val="00AF4F66"/>
    <w:rsid w:val="00B321A6"/>
    <w:rsid w:val="00C04CB5"/>
    <w:rsid w:val="00C06F92"/>
    <w:rsid w:val="00C63E11"/>
    <w:rsid w:val="00CE233A"/>
    <w:rsid w:val="00D648EF"/>
    <w:rsid w:val="00DA14BA"/>
    <w:rsid w:val="00DB45E5"/>
    <w:rsid w:val="00E16729"/>
    <w:rsid w:val="00E24919"/>
    <w:rsid w:val="00ED00A4"/>
    <w:rsid w:val="00EE08A5"/>
    <w:rsid w:val="00F14F41"/>
    <w:rsid w:val="00F36E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F4DC30-E088-4C66-9BC4-464FD19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5F"/>
    <w:pPr>
      <w:tabs>
        <w:tab w:val="left" w:pos="432"/>
        <w:tab w:val="left" w:pos="864"/>
        <w:tab w:val="left" w:pos="1296"/>
        <w:tab w:val="left" w:pos="1728"/>
      </w:tabs>
    </w:pPr>
    <w:rPr>
      <w:snapToGrid w:val="0"/>
      <w:sz w:val="22"/>
    </w:rPr>
  </w:style>
  <w:style w:type="paragraph" w:styleId="Heading1">
    <w:name w:val="heading 1"/>
    <w:basedOn w:val="Normal"/>
    <w:next w:val="Normal"/>
    <w:link w:val="Heading1Char"/>
    <w:rsid w:val="00615D5F"/>
    <w:pPr>
      <w:keepNext/>
      <w:spacing w:before="240" w:after="60"/>
      <w:outlineLvl w:val="0"/>
    </w:pPr>
    <w:rPr>
      <w:rFonts w:ascii="Arial" w:hAnsi="Arial"/>
      <w:b/>
      <w:kern w:val="28"/>
      <w:sz w:val="24"/>
    </w:rPr>
  </w:style>
  <w:style w:type="paragraph" w:styleId="Heading2">
    <w:name w:val="heading 2"/>
    <w:basedOn w:val="Normal"/>
    <w:next w:val="Normal"/>
    <w:link w:val="Heading2Char"/>
    <w:rsid w:val="00615D5F"/>
    <w:pPr>
      <w:keepNext/>
      <w:keepLines/>
      <w:spacing w:before="240" w:after="60"/>
      <w:outlineLvl w:val="1"/>
    </w:pPr>
    <w:rPr>
      <w:rFonts w:ascii="Arial" w:hAnsi="Arial"/>
      <w:b/>
      <w:i/>
    </w:rPr>
  </w:style>
  <w:style w:type="paragraph" w:styleId="Heading3">
    <w:name w:val="heading 3"/>
    <w:basedOn w:val="Normal"/>
    <w:next w:val="Normal"/>
    <w:link w:val="Heading3Char"/>
    <w:rsid w:val="00615D5F"/>
    <w:pPr>
      <w:keepNext/>
      <w:spacing w:before="240" w:after="60"/>
      <w:outlineLvl w:val="2"/>
    </w:pPr>
    <w:rPr>
      <w:rFonts w:ascii="Arial" w:hAnsi="Arial"/>
    </w:rPr>
  </w:style>
  <w:style w:type="paragraph" w:styleId="Heading4">
    <w:name w:val="heading 4"/>
    <w:basedOn w:val="Normal"/>
    <w:next w:val="Normal"/>
    <w:link w:val="Heading4Char"/>
    <w:rsid w:val="00615D5F"/>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D5F"/>
    <w:pPr>
      <w:pBdr>
        <w:bottom w:val="single" w:sz="4" w:space="1" w:color="auto"/>
      </w:pBdr>
      <w:tabs>
        <w:tab w:val="center" w:pos="4320"/>
        <w:tab w:val="right" w:pos="8640"/>
      </w:tabs>
      <w:jc w:val="right"/>
    </w:pPr>
    <w:rPr>
      <w:rFonts w:ascii="Arial" w:hAnsi="Arial"/>
      <w:sz w:val="20"/>
    </w:rPr>
  </w:style>
  <w:style w:type="paragraph" w:styleId="Footer">
    <w:name w:val="footer"/>
    <w:basedOn w:val="Normal"/>
    <w:link w:val="FooterChar"/>
    <w:rsid w:val="008B3BCC"/>
    <w:pPr>
      <w:pBdr>
        <w:top w:val="single" w:sz="4" w:space="1" w:color="auto"/>
      </w:pBdr>
      <w:tabs>
        <w:tab w:val="clear" w:pos="432"/>
        <w:tab w:val="clear" w:pos="864"/>
        <w:tab w:val="clear" w:pos="1296"/>
        <w:tab w:val="clear" w:pos="1728"/>
        <w:tab w:val="right" w:pos="10440"/>
      </w:tabs>
      <w:jc w:val="center"/>
    </w:pPr>
    <w:rPr>
      <w:rFonts w:ascii="Arial" w:hAnsi="Arial"/>
      <w:sz w:val="16"/>
    </w:rPr>
  </w:style>
  <w:style w:type="paragraph" w:styleId="FootnoteText">
    <w:name w:val="footnote text"/>
    <w:basedOn w:val="Normal"/>
    <w:semiHidden/>
    <w:rsid w:val="00615D5F"/>
    <w:pPr>
      <w:ind w:firstLine="432"/>
    </w:pPr>
    <w:rPr>
      <w:sz w:val="20"/>
    </w:rPr>
  </w:style>
  <w:style w:type="character" w:styleId="FootnoteReference">
    <w:name w:val="footnote reference"/>
    <w:semiHidden/>
    <w:rsid w:val="003F7879"/>
    <w:rPr>
      <w:vertAlign w:val="superscript"/>
    </w:rPr>
  </w:style>
  <w:style w:type="character" w:customStyle="1" w:styleId="Heading1Char">
    <w:name w:val="Heading 1 Char"/>
    <w:link w:val="Heading1"/>
    <w:rsid w:val="00C04CB5"/>
    <w:rPr>
      <w:rFonts w:ascii="Arial" w:hAnsi="Arial"/>
      <w:b/>
      <w:snapToGrid w:val="0"/>
      <w:kern w:val="28"/>
      <w:sz w:val="24"/>
    </w:rPr>
  </w:style>
  <w:style w:type="character" w:customStyle="1" w:styleId="Heading2Char">
    <w:name w:val="Heading 2 Char"/>
    <w:link w:val="Heading2"/>
    <w:rsid w:val="00C04CB5"/>
    <w:rPr>
      <w:rFonts w:ascii="Arial" w:hAnsi="Arial"/>
      <w:b/>
      <w:i/>
      <w:snapToGrid w:val="0"/>
      <w:sz w:val="22"/>
    </w:rPr>
  </w:style>
  <w:style w:type="character" w:customStyle="1" w:styleId="Heading3Char">
    <w:name w:val="Heading 3 Char"/>
    <w:link w:val="Heading3"/>
    <w:rsid w:val="00C04CB5"/>
    <w:rPr>
      <w:rFonts w:ascii="Arial" w:hAnsi="Arial"/>
      <w:snapToGrid w:val="0"/>
      <w:sz w:val="22"/>
    </w:rPr>
  </w:style>
  <w:style w:type="character" w:customStyle="1" w:styleId="Heading4Char">
    <w:name w:val="Heading 4 Char"/>
    <w:link w:val="Heading4"/>
    <w:rsid w:val="00C04CB5"/>
    <w:rPr>
      <w:rFonts w:ascii="Arial" w:hAnsi="Arial"/>
      <w:b/>
      <w:snapToGrid w:val="0"/>
    </w:rPr>
  </w:style>
  <w:style w:type="paragraph" w:customStyle="1" w:styleId="TableText">
    <w:name w:val="Table Text"/>
    <w:basedOn w:val="Normal"/>
    <w:rsid w:val="00615D5F"/>
    <w:rPr>
      <w:sz w:val="20"/>
    </w:rPr>
  </w:style>
  <w:style w:type="paragraph" w:customStyle="1" w:styleId="Table">
    <w:name w:val="Table #"/>
    <w:basedOn w:val="Normal"/>
    <w:rsid w:val="00615D5F"/>
    <w:pPr>
      <w:jc w:val="right"/>
    </w:pPr>
    <w:rPr>
      <w:sz w:val="20"/>
    </w:rPr>
  </w:style>
  <w:style w:type="paragraph" w:styleId="ListBullet3">
    <w:name w:val="List Bullet 3"/>
    <w:basedOn w:val="Normal"/>
    <w:autoRedefine/>
    <w:rsid w:val="00615D5F"/>
    <w:pPr>
      <w:numPr>
        <w:numId w:val="1"/>
      </w:numPr>
      <w:tabs>
        <w:tab w:val="clear" w:pos="1080"/>
        <w:tab w:val="num" w:pos="360"/>
      </w:tabs>
      <w:ind w:left="864" w:hanging="432"/>
    </w:pPr>
  </w:style>
  <w:style w:type="paragraph" w:styleId="Title">
    <w:name w:val="Title"/>
    <w:basedOn w:val="Normal"/>
    <w:link w:val="TitleChar"/>
    <w:rsid w:val="00615D5F"/>
    <w:pPr>
      <w:spacing w:before="240" w:after="60"/>
      <w:jc w:val="center"/>
      <w:outlineLvl w:val="0"/>
    </w:pPr>
    <w:rPr>
      <w:rFonts w:ascii="Arial" w:hAnsi="Arial"/>
      <w:b/>
      <w:kern w:val="28"/>
      <w:sz w:val="32"/>
    </w:rPr>
  </w:style>
  <w:style w:type="character" w:customStyle="1" w:styleId="TitleChar">
    <w:name w:val="Title Char"/>
    <w:link w:val="Title"/>
    <w:rsid w:val="00C04CB5"/>
    <w:rPr>
      <w:rFonts w:ascii="Arial" w:hAnsi="Arial"/>
      <w:b/>
      <w:snapToGrid w:val="0"/>
      <w:kern w:val="28"/>
      <w:sz w:val="32"/>
    </w:rPr>
  </w:style>
  <w:style w:type="paragraph" w:styleId="ListNumber2">
    <w:name w:val="List Number 2"/>
    <w:basedOn w:val="Normal"/>
    <w:rsid w:val="00615D5F"/>
    <w:pPr>
      <w:numPr>
        <w:numId w:val="5"/>
      </w:numPr>
      <w:tabs>
        <w:tab w:val="clear" w:pos="432"/>
      </w:tabs>
    </w:pPr>
  </w:style>
  <w:style w:type="paragraph" w:customStyle="1" w:styleId="Table2">
    <w:name w:val="Table # 2"/>
    <w:basedOn w:val="Table"/>
    <w:rsid w:val="00615D5F"/>
    <w:pPr>
      <w:ind w:right="144"/>
    </w:pPr>
  </w:style>
  <w:style w:type="paragraph" w:styleId="BodyText">
    <w:name w:val="Body Text"/>
    <w:basedOn w:val="Normal"/>
    <w:link w:val="BodyTextChar"/>
    <w:qFormat/>
    <w:rsid w:val="00615D5F"/>
    <w:pPr>
      <w:spacing w:after="120"/>
    </w:pPr>
  </w:style>
  <w:style w:type="character" w:customStyle="1" w:styleId="BodyTextChar">
    <w:name w:val="Body Text Char"/>
    <w:link w:val="BodyText"/>
    <w:rsid w:val="00615D5F"/>
    <w:rPr>
      <w:snapToGrid w:val="0"/>
      <w:sz w:val="22"/>
    </w:rPr>
  </w:style>
  <w:style w:type="paragraph" w:styleId="BodyTextFirstIndent">
    <w:name w:val="Body Text First Indent"/>
    <w:basedOn w:val="BodyText"/>
    <w:link w:val="BodyTextFirstIndentChar"/>
    <w:rsid w:val="00615D5F"/>
    <w:pPr>
      <w:ind w:firstLine="432"/>
    </w:pPr>
  </w:style>
  <w:style w:type="character" w:customStyle="1" w:styleId="BodyTextFirstIndentChar">
    <w:name w:val="Body Text First Indent Char"/>
    <w:link w:val="BodyTextFirstIndent"/>
    <w:rsid w:val="00C04CB5"/>
    <w:rPr>
      <w:snapToGrid w:val="0"/>
      <w:sz w:val="22"/>
    </w:rPr>
  </w:style>
  <w:style w:type="paragraph" w:customStyle="1" w:styleId="ListSS1">
    <w:name w:val="List SS 1"/>
    <w:basedOn w:val="Normal"/>
    <w:rsid w:val="00615D5F"/>
    <w:pPr>
      <w:numPr>
        <w:numId w:val="4"/>
      </w:numPr>
      <w:spacing w:after="120"/>
      <w:contextualSpacing/>
    </w:pPr>
  </w:style>
  <w:style w:type="paragraph" w:customStyle="1" w:styleId="Refindented">
    <w:name w:val="Ref indented"/>
    <w:basedOn w:val="BodyText"/>
    <w:rsid w:val="00615D5F"/>
    <w:pPr>
      <w:ind w:left="432" w:hanging="432"/>
    </w:pPr>
  </w:style>
  <w:style w:type="paragraph" w:customStyle="1" w:styleId="AppendixTitle">
    <w:name w:val="Appendix Title"/>
    <w:basedOn w:val="Title"/>
    <w:next w:val="Normal"/>
    <w:rsid w:val="00615D5F"/>
    <w:pPr>
      <w:spacing w:before="2400" w:after="360"/>
      <w:jc w:val="right"/>
    </w:pPr>
  </w:style>
  <w:style w:type="paragraph" w:customStyle="1" w:styleId="ListSSIndent6">
    <w:name w:val="List SS Indent 6"/>
    <w:basedOn w:val="ListSS1"/>
    <w:rsid w:val="00615D5F"/>
    <w:pPr>
      <w:numPr>
        <w:numId w:val="3"/>
      </w:numPr>
      <w:tabs>
        <w:tab w:val="left" w:pos="432"/>
      </w:tabs>
    </w:pPr>
  </w:style>
  <w:style w:type="paragraph" w:styleId="BodyTextIndent">
    <w:name w:val="Body Text Indent"/>
    <w:basedOn w:val="Normal"/>
    <w:link w:val="BodyTextIndentChar"/>
    <w:qFormat/>
    <w:rsid w:val="00615D5F"/>
    <w:pPr>
      <w:ind w:left="432"/>
    </w:pPr>
  </w:style>
  <w:style w:type="character" w:customStyle="1" w:styleId="BodyTextIndentChar">
    <w:name w:val="Body Text Indent Char"/>
    <w:link w:val="BodyTextIndent"/>
    <w:rsid w:val="00615D5F"/>
    <w:rPr>
      <w:snapToGrid w:val="0"/>
      <w:sz w:val="22"/>
    </w:rPr>
  </w:style>
  <w:style w:type="paragraph" w:customStyle="1" w:styleId="CMapHeading">
    <w:name w:val="CMap Heading"/>
    <w:basedOn w:val="Normal"/>
    <w:rsid w:val="00615D5F"/>
    <w:pPr>
      <w:spacing w:before="60"/>
    </w:pPr>
    <w:rPr>
      <w:rFonts w:ascii="Arial" w:hAnsi="Arial"/>
      <w:sz w:val="20"/>
    </w:rPr>
  </w:style>
  <w:style w:type="paragraph" w:customStyle="1" w:styleId="TableText9">
    <w:name w:val="Table Text 9"/>
    <w:basedOn w:val="TableText"/>
    <w:rsid w:val="00615D5F"/>
    <w:pPr>
      <w:ind w:left="432"/>
    </w:pPr>
    <w:rPr>
      <w:sz w:val="18"/>
    </w:rPr>
  </w:style>
  <w:style w:type="paragraph" w:customStyle="1" w:styleId="Table9">
    <w:name w:val="Table # 9"/>
    <w:basedOn w:val="Table"/>
    <w:rsid w:val="00615D5F"/>
    <w:rPr>
      <w:sz w:val="18"/>
    </w:rPr>
  </w:style>
  <w:style w:type="paragraph" w:customStyle="1" w:styleId="TableSubheadInternal">
    <w:name w:val="Table Subhead Internal"/>
    <w:basedOn w:val="TableText"/>
    <w:rsid w:val="00615D5F"/>
    <w:pPr>
      <w:spacing w:before="60" w:after="60"/>
      <w:jc w:val="center"/>
    </w:pPr>
    <w:rPr>
      <w:b/>
    </w:rPr>
  </w:style>
  <w:style w:type="paragraph" w:customStyle="1" w:styleId="TableHeadings">
    <w:name w:val="Table Headings"/>
    <w:basedOn w:val="TableText"/>
    <w:rsid w:val="00615D5F"/>
    <w:pPr>
      <w:keepNext/>
    </w:pPr>
    <w:rPr>
      <w:b/>
      <w:bCs/>
    </w:rPr>
  </w:style>
  <w:style w:type="paragraph" w:customStyle="1" w:styleId="BodyTextIndent6">
    <w:name w:val="Body Text Indent +6"/>
    <w:basedOn w:val="BodyTextIndent"/>
    <w:qFormat/>
    <w:rsid w:val="00615D5F"/>
    <w:pPr>
      <w:spacing w:after="120"/>
    </w:pPr>
  </w:style>
  <w:style w:type="paragraph" w:styleId="Caption">
    <w:name w:val="caption"/>
    <w:basedOn w:val="Normal"/>
    <w:next w:val="Normal"/>
    <w:rsid w:val="00615D5F"/>
    <w:pPr>
      <w:spacing w:before="240" w:after="60"/>
      <w:jc w:val="center"/>
    </w:pPr>
    <w:rPr>
      <w:b/>
      <w:sz w:val="20"/>
    </w:rPr>
  </w:style>
  <w:style w:type="paragraph" w:customStyle="1" w:styleId="TopSubtitle">
    <w:name w:val="Top_Subtitle"/>
    <w:basedOn w:val="Normal"/>
    <w:rsid w:val="00615D5F"/>
    <w:pPr>
      <w:jc w:val="center"/>
    </w:pPr>
    <w:rPr>
      <w:rFonts w:ascii="Arial" w:hAnsi="Arial" w:cs="Arial"/>
    </w:rPr>
  </w:style>
  <w:style w:type="paragraph" w:customStyle="1" w:styleId="SubtitleMajor">
    <w:name w:val="Subtitle_Major"/>
    <w:basedOn w:val="Normal"/>
    <w:rsid w:val="00615D5F"/>
    <w:pPr>
      <w:jc w:val="center"/>
    </w:pPr>
    <w:rPr>
      <w:rFonts w:ascii="Arial" w:hAnsi="Arial" w:cs="Arial"/>
    </w:rPr>
  </w:style>
  <w:style w:type="character" w:customStyle="1" w:styleId="Comment">
    <w:name w:val="Comment"/>
    <w:rsid w:val="00615D5F"/>
    <w:rPr>
      <w:rFonts w:ascii="Arial" w:hAnsi="Arial"/>
      <w:color w:val="3366FF"/>
      <w:sz w:val="20"/>
    </w:rPr>
  </w:style>
  <w:style w:type="paragraph" w:customStyle="1" w:styleId="ListNumber1">
    <w:name w:val="List Number 1"/>
    <w:basedOn w:val="ListNumber2"/>
    <w:rsid w:val="00615D5F"/>
    <w:pPr>
      <w:numPr>
        <w:numId w:val="2"/>
      </w:numPr>
    </w:pPr>
  </w:style>
  <w:style w:type="paragraph" w:customStyle="1" w:styleId="ListNumber6by6">
    <w:name w:val="List Number 6by6"/>
    <w:basedOn w:val="ListNumber1"/>
    <w:rsid w:val="00615D5F"/>
    <w:pPr>
      <w:numPr>
        <w:numId w:val="0"/>
      </w:numPr>
      <w:spacing w:before="120" w:after="120"/>
    </w:pPr>
  </w:style>
  <w:style w:type="paragraph" w:customStyle="1" w:styleId="HeadNote">
    <w:name w:val="HeadNote"/>
    <w:basedOn w:val="Normal"/>
    <w:rsid w:val="00615D5F"/>
    <w:pPr>
      <w:spacing w:after="120"/>
    </w:pPr>
    <w:rPr>
      <w:rFonts w:ascii="Arial" w:hAnsi="Arial" w:cs="Arial"/>
      <w:sz w:val="18"/>
    </w:rPr>
  </w:style>
  <w:style w:type="paragraph" w:customStyle="1" w:styleId="H1LON">
    <w:name w:val="H1_LON"/>
    <w:basedOn w:val="Heading1"/>
    <w:next w:val="Normal"/>
    <w:qFormat/>
    <w:rsid w:val="00615D5F"/>
    <w:rPr>
      <w:sz w:val="22"/>
    </w:rPr>
  </w:style>
  <w:style w:type="paragraph" w:customStyle="1" w:styleId="HLCh4">
    <w:name w:val="HLC_h4"/>
    <w:basedOn w:val="Heading4"/>
    <w:next w:val="Normal"/>
    <w:rsid w:val="00615D5F"/>
    <w:pPr>
      <w:jc w:val="center"/>
    </w:pPr>
  </w:style>
  <w:style w:type="paragraph" w:customStyle="1" w:styleId="articlehead">
    <w:name w:val="article_head"/>
    <w:basedOn w:val="Normal"/>
    <w:rsid w:val="00615D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qFormat/>
    <w:rsid w:val="00615D5F"/>
    <w:pPr>
      <w:ind w:left="399"/>
    </w:pPr>
  </w:style>
  <w:style w:type="paragraph" w:customStyle="1" w:styleId="BodyText6by6">
    <w:name w:val="BodyText6by6"/>
    <w:basedOn w:val="BodyText"/>
    <w:rsid w:val="00615D5F"/>
    <w:pPr>
      <w:spacing w:before="120"/>
    </w:pPr>
  </w:style>
  <w:style w:type="paragraph" w:customStyle="1" w:styleId="Title14">
    <w:name w:val="Title14"/>
    <w:basedOn w:val="Title"/>
    <w:next w:val="BodyText"/>
    <w:qFormat/>
    <w:rsid w:val="00615D5F"/>
    <w:pPr>
      <w:spacing w:before="0" w:after="240"/>
      <w:contextualSpacing/>
    </w:pPr>
    <w:rPr>
      <w:sz w:val="28"/>
    </w:rPr>
  </w:style>
  <w:style w:type="table" w:styleId="TableGrid">
    <w:name w:val="Table Grid"/>
    <w:basedOn w:val="TableNormal"/>
    <w:rsid w:val="00C04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8B3BCC"/>
    <w:rPr>
      <w:rFonts w:ascii="Arial" w:hAnsi="Arial"/>
      <w:snapToGrid w:val="0"/>
      <w:sz w:val="16"/>
    </w:rPr>
  </w:style>
  <w:style w:type="paragraph" w:styleId="BalloonText">
    <w:name w:val="Balloon Text"/>
    <w:basedOn w:val="Normal"/>
    <w:link w:val="BalloonTextChar"/>
    <w:rsid w:val="007C66F1"/>
    <w:rPr>
      <w:rFonts w:ascii="Tahoma" w:hAnsi="Tahoma" w:cs="Tahoma"/>
      <w:sz w:val="16"/>
      <w:szCs w:val="16"/>
    </w:rPr>
  </w:style>
  <w:style w:type="character" w:customStyle="1" w:styleId="BalloonTextChar">
    <w:name w:val="Balloon Text Char"/>
    <w:link w:val="BalloonText"/>
    <w:rsid w:val="007C66F1"/>
    <w:rPr>
      <w:rFonts w:ascii="Tahoma" w:hAnsi="Tahoma" w:cs="Tahoma"/>
      <w:snapToGrid w:val="0"/>
      <w:sz w:val="16"/>
      <w:szCs w:val="16"/>
    </w:rPr>
  </w:style>
  <w:style w:type="character" w:styleId="Hyperlink">
    <w:name w:val="Hyperlink"/>
    <w:rsid w:val="007C6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a.edu/studyabroad/" TargetMode="External"/><Relationship Id="rId1" Type="http://schemas.openxmlformats.org/officeDocument/2006/relationships/hyperlink" Target="http://uh.edu/studyabr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CA\Application%20Data\Microsoft\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~general.dot</Template>
  <TotalTime>85</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"If you reject the food, ignore the customs, fear the religion and avoid the people, you might better stay home" --James A</vt:lpstr>
    </vt:vector>
  </TitlesOfParts>
  <Company>UCA</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Jonathan A Glenn</cp:lastModifiedBy>
  <cp:revision>24</cp:revision>
  <cp:lastPrinted>2011-05-02T13:29:00Z</cp:lastPrinted>
  <dcterms:created xsi:type="dcterms:W3CDTF">2010-04-18T18:01:00Z</dcterms:created>
  <dcterms:modified xsi:type="dcterms:W3CDTF">2016-03-22T13:30:00Z</dcterms:modified>
</cp:coreProperties>
</file>